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Default="003832E9" w:rsidP="00DB571E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DB571E" w:rsidRPr="00E47FBC" w:rsidRDefault="00DB571E" w:rsidP="00DB571E">
      <w:pPr>
        <w:jc w:val="both"/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 xml:space="preserve">Спецификация на ткань </w:t>
      </w:r>
      <w:r w:rsidR="00122314">
        <w:rPr>
          <w:rFonts w:ascii="Verdana" w:hAnsi="Verdana"/>
          <w:b/>
          <w:sz w:val="22"/>
          <w:szCs w:val="22"/>
        </w:rPr>
        <w:t>Вискоза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21"/>
        <w:gridCol w:w="2060"/>
        <w:gridCol w:w="1788"/>
        <w:gridCol w:w="231"/>
        <w:gridCol w:w="2026"/>
        <w:gridCol w:w="2163"/>
      </w:tblGrid>
      <w:tr w:rsidR="00E47FBC" w:rsidRPr="00E47FBC" w:rsidTr="00354A5A">
        <w:tc>
          <w:tcPr>
            <w:tcW w:w="2721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268" w:type="dxa"/>
            <w:gridSpan w:val="5"/>
            <w:shd w:val="clear" w:color="auto" w:fill="D9D9D9" w:themeFill="background1" w:themeFillShade="D9"/>
          </w:tcPr>
          <w:p w:rsidR="0094666C" w:rsidRPr="00DB382C" w:rsidRDefault="00122314" w:rsidP="003832E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Kismet</w:t>
            </w:r>
            <w:r w:rsidR="00DB382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r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l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94666C" w:rsidRPr="00E47FBC">
              <w:rPr>
                <w:rFonts w:ascii="Verdana" w:hAnsi="Verdana"/>
                <w:sz w:val="22"/>
                <w:szCs w:val="22"/>
              </w:rPr>
              <w:t>Италия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47FBC" w:rsidRPr="00E47FBC" w:rsidTr="00354A5A">
        <w:tc>
          <w:tcPr>
            <w:tcW w:w="2721" w:type="dxa"/>
          </w:tcPr>
          <w:p w:rsidR="00921F02" w:rsidRPr="00E47FBC" w:rsidRDefault="00921F0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Дата производства </w:t>
            </w:r>
          </w:p>
        </w:tc>
        <w:tc>
          <w:tcPr>
            <w:tcW w:w="8268" w:type="dxa"/>
            <w:gridSpan w:val="5"/>
          </w:tcPr>
          <w:p w:rsidR="00921F02" w:rsidRPr="00E47FBC" w:rsidRDefault="00921F02" w:rsidP="00910A9C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Март 201</w:t>
            </w:r>
            <w:r w:rsidR="00910A9C">
              <w:rPr>
                <w:rFonts w:ascii="Verdana" w:hAnsi="Verdana"/>
                <w:sz w:val="22"/>
                <w:szCs w:val="22"/>
              </w:rPr>
              <w:t>7</w:t>
            </w:r>
            <w:bookmarkStart w:id="0" w:name="_GoBack"/>
            <w:bookmarkEnd w:id="0"/>
            <w:r w:rsidRPr="00E47FBC">
              <w:rPr>
                <w:rFonts w:ascii="Verdana" w:hAnsi="Verdana"/>
                <w:sz w:val="22"/>
                <w:szCs w:val="22"/>
              </w:rPr>
              <w:t xml:space="preserve"> г.</w:t>
            </w:r>
          </w:p>
        </w:tc>
      </w:tr>
      <w:tr w:rsidR="00E47FBC" w:rsidRPr="00E47FBC" w:rsidTr="00354A5A">
        <w:tc>
          <w:tcPr>
            <w:tcW w:w="2721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268" w:type="dxa"/>
            <w:gridSpan w:val="5"/>
            <w:shd w:val="clear" w:color="auto" w:fill="D9D9D9" w:themeFill="background1" w:themeFillShade="D9"/>
          </w:tcPr>
          <w:p w:rsidR="008F2A22" w:rsidRPr="00DD25A2" w:rsidRDefault="001F699B" w:rsidP="00867B32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Пошив бытового текстиля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 xml:space="preserve">, подклада на верхнюю одежду, </w:t>
            </w:r>
            <w:r w:rsidRPr="00DD25A2">
              <w:rPr>
                <w:rFonts w:ascii="Verdana" w:hAnsi="Verdana"/>
                <w:sz w:val="22"/>
                <w:szCs w:val="22"/>
              </w:rPr>
              <w:t>куртк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>и</w:t>
            </w:r>
            <w:r w:rsidRPr="00DD25A2">
              <w:rPr>
                <w:rFonts w:ascii="Verdana" w:hAnsi="Verdana"/>
                <w:sz w:val="22"/>
                <w:szCs w:val="22"/>
              </w:rPr>
              <w:t>, брюк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>и,</w:t>
            </w:r>
            <w:r w:rsidRPr="00DD25A2">
              <w:rPr>
                <w:rFonts w:ascii="Verdana" w:hAnsi="Verdana"/>
                <w:sz w:val="22"/>
                <w:szCs w:val="22"/>
              </w:rPr>
              <w:t xml:space="preserve"> ветровк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>и</w:t>
            </w:r>
            <w:r w:rsidRPr="00DD25A2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E47FBC" w:rsidRPr="00E47FBC" w:rsidTr="00354A5A">
        <w:tc>
          <w:tcPr>
            <w:tcW w:w="2721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268" w:type="dxa"/>
            <w:gridSpan w:val="5"/>
          </w:tcPr>
          <w:p w:rsidR="00235FA6" w:rsidRPr="00DD25A2" w:rsidRDefault="00DD25A2" w:rsidP="00DD25A2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Воздухопроницаемая, мягкая и гигроскопичная. Ткань блестящая и полупрозрачная, не накапливает статическое электричество. Легко мнется, дает усадку, а под комплексным воздействием атмосферных факторов может испортиться.</w:t>
            </w:r>
          </w:p>
        </w:tc>
      </w:tr>
      <w:tr w:rsidR="00E47FBC" w:rsidRPr="00E47FBC" w:rsidTr="00354A5A">
        <w:tc>
          <w:tcPr>
            <w:tcW w:w="2721" w:type="dxa"/>
            <w:shd w:val="clear" w:color="auto" w:fill="D9D9D9" w:themeFill="background1" w:themeFillShade="D9"/>
          </w:tcPr>
          <w:p w:rsidR="00235FA6" w:rsidRPr="00E47FBC" w:rsidRDefault="00235FA6" w:rsidP="0012198C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Код:</w:t>
            </w:r>
            <w:r w:rsidR="0012198C">
              <w:rPr>
                <w:rFonts w:ascii="Verdana" w:hAnsi="Verdana"/>
                <w:sz w:val="22"/>
                <w:szCs w:val="22"/>
              </w:rPr>
              <w:t>2166</w:t>
            </w:r>
          </w:p>
        </w:tc>
        <w:tc>
          <w:tcPr>
            <w:tcW w:w="3848" w:type="dxa"/>
            <w:gridSpan w:val="2"/>
            <w:shd w:val="clear" w:color="auto" w:fill="D9D9D9" w:themeFill="background1" w:themeFillShade="D9"/>
          </w:tcPr>
          <w:p w:rsidR="00235FA6" w:rsidRPr="00DD25A2" w:rsidRDefault="004F125C" w:rsidP="00B57B0F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Вес: 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>210</w:t>
            </w:r>
            <w:r w:rsidR="00235FA6" w:rsidRPr="00DD25A2">
              <w:rPr>
                <w:rFonts w:ascii="Verdana" w:hAnsi="Verdana"/>
                <w:sz w:val="22"/>
                <w:szCs w:val="22"/>
              </w:rPr>
              <w:t>г/м</w:t>
            </w:r>
            <w:proofErr w:type="gramStart"/>
            <w:r w:rsidR="00235FA6" w:rsidRPr="00DD25A2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420" w:type="dxa"/>
            <w:gridSpan w:val="3"/>
            <w:shd w:val="clear" w:color="auto" w:fill="D9D9D9" w:themeFill="background1" w:themeFillShade="D9"/>
          </w:tcPr>
          <w:p w:rsidR="00235FA6" w:rsidRPr="00DD25A2" w:rsidRDefault="00235FA6" w:rsidP="00C96D84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Цвет: </w:t>
            </w:r>
            <w:r w:rsidR="00C96D84" w:rsidRPr="00DD25A2">
              <w:rPr>
                <w:rFonts w:ascii="Verdana" w:hAnsi="Verdana"/>
                <w:sz w:val="22"/>
                <w:szCs w:val="22"/>
              </w:rPr>
              <w:t>Бирюзовый</w:t>
            </w:r>
          </w:p>
        </w:tc>
      </w:tr>
      <w:tr w:rsidR="00354A5A" w:rsidRPr="00E47FBC" w:rsidTr="00354A5A">
        <w:tc>
          <w:tcPr>
            <w:tcW w:w="2721" w:type="dxa"/>
          </w:tcPr>
          <w:p w:rsidR="00354A5A" w:rsidRPr="00E47FBC" w:rsidRDefault="00354A5A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268" w:type="dxa"/>
            <w:gridSpan w:val="5"/>
          </w:tcPr>
          <w:p w:rsidR="00354A5A" w:rsidRPr="00DD25A2" w:rsidRDefault="00354A5A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150 см.</w:t>
            </w:r>
          </w:p>
        </w:tc>
      </w:tr>
      <w:tr w:rsidR="00E47FBC" w:rsidRPr="00E47FBC" w:rsidTr="00354A5A">
        <w:tc>
          <w:tcPr>
            <w:tcW w:w="2721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3848" w:type="dxa"/>
            <w:gridSpan w:val="2"/>
            <w:shd w:val="clear" w:color="auto" w:fill="D9D9D9" w:themeFill="background1" w:themeFillShade="D9"/>
          </w:tcPr>
          <w:p w:rsidR="00235FA6" w:rsidRPr="00DD25A2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420" w:type="dxa"/>
            <w:gridSpan w:val="3"/>
            <w:shd w:val="clear" w:color="auto" w:fill="D9D9D9" w:themeFill="background1" w:themeFillShade="D9"/>
          </w:tcPr>
          <w:p w:rsidR="00235FA6" w:rsidRPr="00DD25A2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354A5A">
        <w:tc>
          <w:tcPr>
            <w:tcW w:w="2721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shd w:val="clear" w:color="auto" w:fill="D9D9D9" w:themeFill="background1" w:themeFillShade="D9"/>
          </w:tcPr>
          <w:p w:rsidR="00235FA6" w:rsidRPr="00DD25A2" w:rsidRDefault="00C96D84" w:rsidP="00C96D84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90%  вискоза, 10% </w:t>
            </w:r>
            <w:r w:rsidRPr="00DD25A2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  <w:tc>
          <w:tcPr>
            <w:tcW w:w="4420" w:type="dxa"/>
            <w:gridSpan w:val="3"/>
            <w:shd w:val="clear" w:color="auto" w:fill="D9D9D9" w:themeFill="background1" w:themeFillShade="D9"/>
          </w:tcPr>
          <w:p w:rsidR="00235FA6" w:rsidRPr="00DD25A2" w:rsidRDefault="00C96D84" w:rsidP="00C96D84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90%  вискоза, 10% </w:t>
            </w:r>
            <w:r w:rsidRPr="00DD25A2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</w:tr>
      <w:tr w:rsidR="00E47FBC" w:rsidRPr="00E47FBC" w:rsidTr="00354A5A">
        <w:tc>
          <w:tcPr>
            <w:tcW w:w="2721" w:type="dxa"/>
            <w:vMerge w:val="restart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Уход за тканью</w:t>
            </w:r>
          </w:p>
        </w:tc>
        <w:tc>
          <w:tcPr>
            <w:tcW w:w="8268" w:type="dxa"/>
            <w:gridSpan w:val="5"/>
            <w:shd w:val="clear" w:color="auto" w:fill="FFFFFF" w:themeFill="background1"/>
          </w:tcPr>
          <w:p w:rsidR="00DD25A2" w:rsidRPr="00DD25A2" w:rsidRDefault="00DD25A2" w:rsidP="00DD25A2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Требует бережной стирки, сушки и глажения. Отбеливать такую ткань нельзя. Стирать при щадящем режиме или вручную.</w:t>
            </w:r>
          </w:p>
          <w:p w:rsidR="004F125C" w:rsidRPr="00DD25A2" w:rsidRDefault="00DD25A2" w:rsidP="00DD25A2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От выкручивания лучше отказаться и подождать, пока влага сама стечет. Из-за того, что одежда из вискозы хорошо тянется, сушить ее рекомендуется в горизонтальном положении. При глажении нельзя использовать высокие температуры и отпаривание.</w:t>
            </w:r>
          </w:p>
        </w:tc>
      </w:tr>
      <w:tr w:rsidR="00E47FBC" w:rsidRPr="00E47FBC" w:rsidTr="00354A5A">
        <w:tc>
          <w:tcPr>
            <w:tcW w:w="2721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68" w:type="dxa"/>
            <w:gridSpan w:val="5"/>
            <w:shd w:val="clear" w:color="auto" w:fill="FFFFFF" w:themeFill="background1"/>
          </w:tcPr>
          <w:p w:rsidR="004F125C" w:rsidRPr="00DD25A2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354A5A">
        <w:tc>
          <w:tcPr>
            <w:tcW w:w="2721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DD25A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019" w:type="dxa"/>
            <w:gridSpan w:val="2"/>
            <w:shd w:val="clear" w:color="auto" w:fill="FFFFFF" w:themeFill="background1"/>
          </w:tcPr>
          <w:p w:rsidR="004F125C" w:rsidRPr="00DD25A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2026" w:type="dxa"/>
            <w:shd w:val="clear" w:color="auto" w:fill="FFFFFF" w:themeFill="background1"/>
          </w:tcPr>
          <w:p w:rsidR="004F125C" w:rsidRPr="00DD25A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163" w:type="dxa"/>
            <w:shd w:val="clear" w:color="auto" w:fill="FFFFFF" w:themeFill="background1"/>
          </w:tcPr>
          <w:p w:rsidR="004F125C" w:rsidRPr="00DD25A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354A5A">
        <w:tc>
          <w:tcPr>
            <w:tcW w:w="2721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DD25A2" w:rsidRDefault="00DD25A2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120 градусов, температурный режим «шелк»</w:t>
            </w:r>
          </w:p>
        </w:tc>
        <w:tc>
          <w:tcPr>
            <w:tcW w:w="2019" w:type="dxa"/>
            <w:gridSpan w:val="2"/>
            <w:shd w:val="clear" w:color="auto" w:fill="FFFFFF" w:themeFill="background1"/>
          </w:tcPr>
          <w:p w:rsidR="004F125C" w:rsidRPr="00DD25A2" w:rsidRDefault="00DD25A2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немного пара</w:t>
            </w:r>
          </w:p>
        </w:tc>
        <w:tc>
          <w:tcPr>
            <w:tcW w:w="2026" w:type="dxa"/>
            <w:shd w:val="clear" w:color="auto" w:fill="FFFFFF" w:themeFill="background1"/>
          </w:tcPr>
          <w:p w:rsidR="004F125C" w:rsidRPr="00DD25A2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обычное</w:t>
            </w:r>
          </w:p>
        </w:tc>
        <w:tc>
          <w:tcPr>
            <w:tcW w:w="2163" w:type="dxa"/>
            <w:shd w:val="clear" w:color="auto" w:fill="FFFFFF" w:themeFill="background1"/>
          </w:tcPr>
          <w:p w:rsidR="004F125C" w:rsidRPr="00DD25A2" w:rsidRDefault="00DD25A2" w:rsidP="00DD25A2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Нельзя мочить, так как высока вероятность появления пятен от воды. Слегка влажную вискозу гладить только с изнаночной стороны или же через мокрую тонкую ткань с изнанки</w:t>
            </w:r>
          </w:p>
        </w:tc>
      </w:tr>
      <w:tr w:rsidR="00986B5F" w:rsidRPr="00E47FBC" w:rsidTr="00354A5A">
        <w:tc>
          <w:tcPr>
            <w:tcW w:w="2721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268" w:type="dxa"/>
            <w:gridSpan w:val="5"/>
            <w:shd w:val="clear" w:color="auto" w:fill="D9D9D9" w:themeFill="background1" w:themeFillShade="D9"/>
          </w:tcPr>
          <w:p w:rsidR="00986B5F" w:rsidRPr="00DD25A2" w:rsidRDefault="00DB571E" w:rsidP="0026584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До 6</w:t>
            </w:r>
            <w:r w:rsidR="00986B5F" w:rsidRPr="00DD25A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47FBC" w:rsidRPr="00E47FBC" w:rsidTr="00354A5A">
        <w:tc>
          <w:tcPr>
            <w:tcW w:w="2721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268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354A5A">
        <w:tc>
          <w:tcPr>
            <w:tcW w:w="2721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268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C376E4" w:rsidRPr="002553BE" w:rsidRDefault="00C376E4" w:rsidP="003832E9">
      <w:pPr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b/>
          <w:i/>
          <w:sz w:val="20"/>
          <w:szCs w:val="20"/>
        </w:rPr>
        <w:t>Индивидуальный предприниматель Шевченко Людмила Семеновна</w:t>
      </w:r>
      <w:r w:rsidRPr="002553BE">
        <w:rPr>
          <w:rFonts w:ascii="Verdana" w:hAnsi="Verdana" w:cs="Calibri"/>
          <w:sz w:val="20"/>
          <w:szCs w:val="20"/>
        </w:rPr>
        <w:t xml:space="preserve"> </w:t>
      </w:r>
    </w:p>
    <w:p w:rsidR="00986B5F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ИНН 230906306440, ОГРНИП 305230934700056 от 13 декабря 2005г.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 xml:space="preserve">ИФНС России №3 по </w:t>
      </w:r>
      <w:proofErr w:type="spellStart"/>
      <w:r w:rsidRPr="002553BE">
        <w:rPr>
          <w:rFonts w:ascii="Verdana" w:hAnsi="Verdana" w:cs="Calibri"/>
          <w:sz w:val="20"/>
          <w:szCs w:val="20"/>
        </w:rPr>
        <w:t>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раснодару</w:t>
      </w:r>
      <w:proofErr w:type="spellEnd"/>
    </w:p>
    <w:p w:rsid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350020, г.Краснодар, ул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оммунаров, д.266, литер Ж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  <w:r w:rsidRPr="002553BE">
        <w:rPr>
          <w:rFonts w:ascii="Verdana" w:hAnsi="Verdana" w:cs="Calibri"/>
          <w:sz w:val="20"/>
          <w:szCs w:val="20"/>
        </w:rPr>
        <w:t xml:space="preserve">тел./факс: +7-861-22-69-349,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2553BE">
        <w:rPr>
          <w:rFonts w:ascii="Verdana" w:hAnsi="Verdana" w:cs="Calibri"/>
          <w:sz w:val="20"/>
          <w:szCs w:val="20"/>
        </w:rPr>
        <w:t>тел</w:t>
      </w:r>
      <w:proofErr w:type="gramStart"/>
      <w:r w:rsidRPr="002553BE">
        <w:rPr>
          <w:rFonts w:ascii="Verdana" w:hAnsi="Verdana" w:cs="Calibri"/>
          <w:sz w:val="20"/>
          <w:szCs w:val="20"/>
        </w:rPr>
        <w:t>.м</w:t>
      </w:r>
      <w:proofErr w:type="gramEnd"/>
      <w:r w:rsidRPr="002553BE">
        <w:rPr>
          <w:rFonts w:ascii="Verdana" w:hAnsi="Verdana" w:cs="Calibri"/>
          <w:sz w:val="20"/>
          <w:szCs w:val="20"/>
        </w:rPr>
        <w:t>об</w:t>
      </w:r>
      <w:proofErr w:type="spellEnd"/>
      <w:r w:rsidRPr="002553BE">
        <w:rPr>
          <w:rFonts w:ascii="Verdana" w:hAnsi="Verdana" w:cs="Calibri"/>
          <w:sz w:val="20"/>
          <w:szCs w:val="20"/>
        </w:rPr>
        <w:t xml:space="preserve">.:+7-960-495-10-55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  <w:lang w:val="en-US"/>
        </w:rPr>
        <w:t>E</w:t>
      </w:r>
      <w:r w:rsidRPr="002553BE">
        <w:rPr>
          <w:rFonts w:ascii="Verdana" w:hAnsi="Verdana" w:cs="Calibri"/>
          <w:sz w:val="20"/>
          <w:szCs w:val="20"/>
        </w:rPr>
        <w:t>_</w:t>
      </w:r>
      <w:r w:rsidRPr="002553BE">
        <w:rPr>
          <w:rFonts w:ascii="Verdana" w:hAnsi="Verdana" w:cs="Calibri"/>
          <w:sz w:val="20"/>
          <w:szCs w:val="20"/>
          <w:lang w:val="en-US"/>
        </w:rPr>
        <w:t>mail</w:t>
      </w:r>
      <w:r w:rsidRPr="002553BE">
        <w:rPr>
          <w:rFonts w:ascii="Verdana" w:hAnsi="Verdana" w:cs="Calibri"/>
          <w:sz w:val="20"/>
          <w:szCs w:val="20"/>
        </w:rPr>
        <w:t>:</w:t>
      </w:r>
      <w:r w:rsidRPr="002553BE">
        <w:rPr>
          <w:rFonts w:ascii="Verdana" w:hAnsi="Verdana" w:cs="Calibri"/>
          <w:sz w:val="20"/>
          <w:szCs w:val="20"/>
          <w:lang w:val="en-US"/>
        </w:rPr>
        <w:t>domino</w:t>
      </w:r>
      <w:r w:rsidRPr="002553BE">
        <w:rPr>
          <w:rFonts w:ascii="Verdana" w:hAnsi="Verdana" w:cs="Calibri"/>
          <w:sz w:val="20"/>
          <w:szCs w:val="20"/>
        </w:rPr>
        <w:t>1@</w:t>
      </w:r>
      <w:r w:rsidRPr="002553BE">
        <w:rPr>
          <w:rFonts w:ascii="Verdana" w:hAnsi="Verdana" w:cs="Calibri"/>
          <w:sz w:val="20"/>
          <w:szCs w:val="20"/>
          <w:lang w:val="en-US"/>
        </w:rPr>
        <w:t>inbox</w:t>
      </w:r>
      <w:r w:rsidRPr="002553BE">
        <w:rPr>
          <w:rFonts w:ascii="Verdana" w:hAnsi="Verdana" w:cs="Calibri"/>
          <w:sz w:val="20"/>
          <w:szCs w:val="20"/>
        </w:rPr>
        <w:t>.</w:t>
      </w:r>
      <w:r w:rsidRPr="002553BE">
        <w:rPr>
          <w:rFonts w:ascii="Verdana" w:hAnsi="Verdana" w:cs="Calibri"/>
          <w:sz w:val="20"/>
          <w:szCs w:val="20"/>
          <w:lang w:val="en-US"/>
        </w:rPr>
        <w:t>ru</w:t>
      </w:r>
    </w:p>
    <w:p w:rsidR="003832E9" w:rsidRPr="00E47FBC" w:rsidRDefault="00910A9C" w:rsidP="003832E9">
      <w:pPr>
        <w:rPr>
          <w:rFonts w:ascii="Verdana" w:hAnsi="Verdana" w:cs="Calibri"/>
          <w:sz w:val="22"/>
          <w:szCs w:val="22"/>
        </w:rPr>
      </w:pPr>
      <w:hyperlink r:id="rId8" w:history="1"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www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domino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-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salon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ru</w:t>
        </w:r>
      </w:hyperlink>
    </w:p>
    <w:sectPr w:rsidR="003832E9" w:rsidRPr="00E47FBC" w:rsidSect="002553B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52"/>
    <w:multiLevelType w:val="multilevel"/>
    <w:tmpl w:val="62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B4520"/>
    <w:multiLevelType w:val="multilevel"/>
    <w:tmpl w:val="2AA4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54F04"/>
    <w:multiLevelType w:val="multilevel"/>
    <w:tmpl w:val="FE9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02B56"/>
    <w:multiLevelType w:val="multilevel"/>
    <w:tmpl w:val="61C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82394"/>
    <w:multiLevelType w:val="multilevel"/>
    <w:tmpl w:val="21D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12198C"/>
    <w:rsid w:val="00122314"/>
    <w:rsid w:val="001F699B"/>
    <w:rsid w:val="00235FA6"/>
    <w:rsid w:val="002553BE"/>
    <w:rsid w:val="00354A5A"/>
    <w:rsid w:val="003832E9"/>
    <w:rsid w:val="004F125C"/>
    <w:rsid w:val="00610F10"/>
    <w:rsid w:val="006B279C"/>
    <w:rsid w:val="00867B32"/>
    <w:rsid w:val="008F2A22"/>
    <w:rsid w:val="00910A9C"/>
    <w:rsid w:val="00921F02"/>
    <w:rsid w:val="0094666C"/>
    <w:rsid w:val="00986B5F"/>
    <w:rsid w:val="00A97E7D"/>
    <w:rsid w:val="00B57B0F"/>
    <w:rsid w:val="00C322DB"/>
    <w:rsid w:val="00C376E4"/>
    <w:rsid w:val="00C76C8A"/>
    <w:rsid w:val="00C96D84"/>
    <w:rsid w:val="00DB382C"/>
    <w:rsid w:val="00DB571E"/>
    <w:rsid w:val="00DD25A2"/>
    <w:rsid w:val="00E17A0F"/>
    <w:rsid w:val="00E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semiHidden/>
    <w:unhideWhenUsed/>
    <w:rsid w:val="001F699B"/>
    <w:pPr>
      <w:spacing w:after="3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semiHidden/>
    <w:unhideWhenUsed/>
    <w:rsid w:val="001F699B"/>
    <w:pPr>
      <w:spacing w:after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96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792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815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9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266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16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35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o-sal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051-A055-4782-BEBB-4FB11088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23</cp:revision>
  <dcterms:created xsi:type="dcterms:W3CDTF">2015-06-07T14:50:00Z</dcterms:created>
  <dcterms:modified xsi:type="dcterms:W3CDTF">2017-07-11T09:41:00Z</dcterms:modified>
</cp:coreProperties>
</file>